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09" w:rsidRPr="00EF374A" w:rsidRDefault="00F24A09" w:rsidP="00F24A09">
      <w:pPr>
        <w:tabs>
          <w:tab w:val="left" w:pos="7560"/>
        </w:tabs>
        <w:rPr>
          <w:rFonts w:eastAsia="黑体"/>
          <w:sz w:val="32"/>
          <w:szCs w:val="32"/>
        </w:rPr>
      </w:pPr>
      <w:r w:rsidRPr="00EF374A">
        <w:rPr>
          <w:rFonts w:eastAsia="黑体"/>
          <w:sz w:val="32"/>
          <w:szCs w:val="32"/>
        </w:rPr>
        <w:t>附件</w:t>
      </w:r>
    </w:p>
    <w:p w:rsidR="00F24A09" w:rsidRPr="00330BE8" w:rsidRDefault="00F24A09" w:rsidP="00F24A09">
      <w:pPr>
        <w:jc w:val="center"/>
        <w:rPr>
          <w:rFonts w:ascii="方正小标宋简体" w:eastAsia="方正小标宋简体"/>
          <w:sz w:val="36"/>
          <w:szCs w:val="36"/>
        </w:rPr>
      </w:pPr>
      <w:r w:rsidRPr="00EF374A">
        <w:rPr>
          <w:rFonts w:eastAsia="方正小标宋简体"/>
          <w:bCs/>
          <w:color w:val="000000"/>
          <w:kern w:val="0"/>
          <w:sz w:val="44"/>
          <w:szCs w:val="44"/>
        </w:rPr>
        <w:t>仿制药参比制剂目录（第十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三</w:t>
      </w:r>
      <w:r w:rsidRPr="00EF374A">
        <w:rPr>
          <w:rFonts w:eastAsia="方正小标宋简体"/>
          <w:bCs/>
          <w:color w:val="000000"/>
          <w:kern w:val="0"/>
          <w:sz w:val="44"/>
          <w:szCs w:val="44"/>
        </w:rPr>
        <w:t>批）</w:t>
      </w:r>
    </w:p>
    <w:tbl>
      <w:tblPr>
        <w:tblW w:w="0" w:type="auto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185"/>
        <w:gridCol w:w="2835"/>
        <w:gridCol w:w="1361"/>
        <w:gridCol w:w="992"/>
        <w:gridCol w:w="2750"/>
        <w:gridCol w:w="1984"/>
        <w:gridCol w:w="1368"/>
      </w:tblGrid>
      <w:tr w:rsidR="00F24A09" w:rsidRPr="004D4D4A" w:rsidTr="009D692C">
        <w:trPr>
          <w:cantSplit/>
          <w:trHeight w:val="582"/>
          <w:tblHeader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药品通用名称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英文名称</w:t>
            </w: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/</w:t>
            </w: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商品名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剂型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持证</w:t>
            </w:r>
            <w:r w:rsidRPr="004D4D4A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商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备注</w:t>
            </w: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备注</w:t>
            </w:r>
            <w:r w:rsidRPr="004D4D4A">
              <w:rPr>
                <w:rFonts w:eastAsia="黑体"/>
                <w:bCs/>
                <w:kern w:val="0"/>
                <w:sz w:val="22"/>
                <w:szCs w:val="22"/>
              </w:rPr>
              <w:t>2</w:t>
            </w: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苯磺</w:t>
            </w:r>
            <w:r w:rsidRPr="004D4D4A">
              <w:rPr>
                <w:rFonts w:eastAsia="仿宋_GB2312"/>
                <w:color w:val="000000"/>
                <w:sz w:val="24"/>
              </w:rPr>
              <w:t>贝他</w:t>
            </w:r>
            <w:r w:rsidRPr="004D4D4A">
              <w:rPr>
                <w:rFonts w:eastAsia="仿宋_GB2312"/>
                <w:sz w:val="24"/>
              </w:rPr>
              <w:t>斯汀片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Bepotastine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Besilate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Tablets/TALION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Mitsubishi Tanabe </w:t>
            </w:r>
            <w:proofErr w:type="spellStart"/>
            <w:r w:rsidRPr="004D4D4A">
              <w:rPr>
                <w:rFonts w:eastAsia="仿宋_GB2312"/>
                <w:sz w:val="24"/>
              </w:rPr>
              <w:t>Pharma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Corporation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卡格列</w:t>
            </w:r>
            <w:r w:rsidRPr="004D4D4A">
              <w:rPr>
                <w:rFonts w:eastAsia="仿宋_GB2312"/>
                <w:color w:val="000000"/>
                <w:sz w:val="24"/>
              </w:rPr>
              <w:t>净片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Canagliflozin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Tablets/INVOKANA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Janssen-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Cilag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NV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卡格列</w:t>
            </w:r>
            <w:r w:rsidRPr="004D4D4A">
              <w:rPr>
                <w:rFonts w:eastAsia="仿宋_GB2312"/>
                <w:color w:val="000000"/>
                <w:sz w:val="24"/>
              </w:rPr>
              <w:t>净片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Canagliflozin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Tablets/INVOKANA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Janssen-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Cilag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NV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安立生</w:t>
            </w:r>
            <w:r w:rsidRPr="004D4D4A">
              <w:rPr>
                <w:rFonts w:eastAsia="仿宋_GB2312"/>
                <w:color w:val="000000"/>
                <w:sz w:val="24"/>
              </w:rPr>
              <w:t>坦片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Ambrisentan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  <w:r w:rsidRPr="004D4D4A" w:rsidDel="00BA4DE9">
              <w:rPr>
                <w:rFonts w:eastAsia="仿宋_GB2312"/>
                <w:sz w:val="24"/>
              </w:rPr>
              <w:t xml:space="preserve"> </w:t>
            </w:r>
            <w:r w:rsidRPr="004D4D4A">
              <w:rPr>
                <w:rFonts w:eastAsia="仿宋_GB2312"/>
                <w:sz w:val="24"/>
              </w:rPr>
              <w:t>/VOLIBRIS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GLAXOSMITHKLINE INC.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安立生</w:t>
            </w:r>
            <w:r w:rsidRPr="004D4D4A">
              <w:rPr>
                <w:rFonts w:eastAsia="仿宋_GB2312"/>
                <w:color w:val="000000"/>
                <w:sz w:val="24"/>
              </w:rPr>
              <w:t>坦片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Ambrisentan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  <w:r w:rsidRPr="004D4D4A" w:rsidDel="00BA4DE9">
              <w:rPr>
                <w:rFonts w:eastAsia="仿宋_GB2312"/>
                <w:sz w:val="24"/>
              </w:rPr>
              <w:t xml:space="preserve"> </w:t>
            </w:r>
            <w:r w:rsidRPr="004D4D4A">
              <w:rPr>
                <w:rFonts w:eastAsia="仿宋_GB2312"/>
                <w:sz w:val="24"/>
              </w:rPr>
              <w:t>/VOLIBRIS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GLAXOSMITHKLINE INC.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203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门冬氨酸钾镁片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Potassium Aspartate and Magnesium </w:t>
            </w:r>
            <w:proofErr w:type="spellStart"/>
            <w:r w:rsidRPr="004D4D4A">
              <w:rPr>
                <w:rFonts w:eastAsia="仿宋_GB2312"/>
                <w:sz w:val="24"/>
              </w:rPr>
              <w:t>Aspartate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Panangin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门冬氨酸镁</w:t>
            </w:r>
            <w:r w:rsidRPr="004D4D4A">
              <w:rPr>
                <w:rFonts w:eastAsia="仿宋_GB2312"/>
                <w:sz w:val="24"/>
              </w:rPr>
              <w:t>0.140g</w:t>
            </w:r>
            <w:r w:rsidRPr="004D4D4A">
              <w:rPr>
                <w:rFonts w:eastAsia="仿宋_GB2312"/>
                <w:sz w:val="24"/>
              </w:rPr>
              <w:t>和门冬氨酸钾</w:t>
            </w:r>
            <w:r w:rsidRPr="004D4D4A">
              <w:rPr>
                <w:rFonts w:eastAsia="仿宋_GB2312"/>
                <w:sz w:val="24"/>
              </w:rPr>
              <w:t>0.158g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Gedeon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Richter Plc.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13-7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12"/>
                <w:sz w:val="24"/>
              </w:rPr>
            </w:pPr>
            <w:r w:rsidRPr="004D4D4A">
              <w:rPr>
                <w:rFonts w:eastAsia="仿宋_GB2312"/>
                <w:spacing w:val="-12"/>
                <w:sz w:val="24"/>
              </w:rPr>
              <w:t>琥珀酸</w:t>
            </w:r>
            <w:r w:rsidRPr="004D4D4A">
              <w:rPr>
                <w:rFonts w:eastAsia="仿宋_GB2312"/>
                <w:color w:val="000000"/>
                <w:spacing w:val="-12"/>
                <w:sz w:val="24"/>
              </w:rPr>
              <w:t>普芦卡</w:t>
            </w:r>
            <w:r w:rsidRPr="004D4D4A">
              <w:rPr>
                <w:rFonts w:eastAsia="仿宋_GB2312"/>
                <w:spacing w:val="-12"/>
                <w:sz w:val="24"/>
              </w:rPr>
              <w:t>必利</w:t>
            </w:r>
            <w:r w:rsidRPr="004D4D4A">
              <w:rPr>
                <w:rFonts w:eastAsia="仿宋_GB2312"/>
                <w:color w:val="000000"/>
                <w:spacing w:val="-12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BF4609">
              <w:rPr>
                <w:rFonts w:eastAsia="仿宋_GB2312"/>
                <w:color w:val="000000"/>
                <w:sz w:val="24"/>
              </w:rPr>
              <w:t>Prucalopride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260F67">
              <w:rPr>
                <w:rFonts w:eastAsia="仿宋_GB2312"/>
                <w:sz w:val="24"/>
              </w:rPr>
              <w:t>Succinate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 /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Resolor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Janssen Inc. 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13-8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12"/>
                <w:sz w:val="24"/>
              </w:rPr>
            </w:pPr>
            <w:r w:rsidRPr="004D4D4A">
              <w:rPr>
                <w:rFonts w:eastAsia="仿宋_GB2312"/>
                <w:spacing w:val="-12"/>
                <w:sz w:val="24"/>
              </w:rPr>
              <w:t>琥珀酸</w:t>
            </w:r>
            <w:r w:rsidRPr="004D4D4A">
              <w:rPr>
                <w:rFonts w:eastAsia="仿宋_GB2312"/>
                <w:color w:val="000000"/>
                <w:spacing w:val="-12"/>
                <w:sz w:val="24"/>
              </w:rPr>
              <w:t>普芦卡</w:t>
            </w:r>
            <w:r w:rsidRPr="004D4D4A">
              <w:rPr>
                <w:rFonts w:eastAsia="仿宋_GB2312"/>
                <w:spacing w:val="-12"/>
                <w:sz w:val="24"/>
              </w:rPr>
              <w:t>必利</w:t>
            </w:r>
            <w:r w:rsidRPr="004D4D4A">
              <w:rPr>
                <w:rFonts w:eastAsia="仿宋_GB2312"/>
                <w:color w:val="000000"/>
                <w:spacing w:val="-12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BF4609">
              <w:rPr>
                <w:rFonts w:eastAsia="仿宋_GB2312"/>
                <w:color w:val="000000"/>
                <w:sz w:val="24"/>
              </w:rPr>
              <w:t>Prucalopride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260F67">
              <w:rPr>
                <w:rFonts w:eastAsia="仿宋_GB2312"/>
                <w:sz w:val="24"/>
              </w:rPr>
              <w:t>Succinate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 /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Resolor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Janssen Inc. 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13-9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替格瑞洛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Ticagrelor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 / BRILINTA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60mg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color w:val="000000"/>
                <w:sz w:val="24"/>
              </w:rPr>
              <w:t>AstraZeneca</w:t>
            </w:r>
            <w:r w:rsidRPr="004D4D4A">
              <w:rPr>
                <w:rFonts w:eastAsia="仿宋_GB2312"/>
                <w:sz w:val="24"/>
              </w:rPr>
              <w:t xml:space="preserve"> AB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13-10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马来酸阿法替尼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Afatinib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Dimaleate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Tablets/GIOTRIF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Boehringer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Ingelheim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13-11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马来酸阿法替尼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Afatinib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Dimaleate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Tablets/GIOTRIF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Boehringer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Ingelheim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13-12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马来酸阿法替尼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Afatinib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Dimaleate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Tablets/GIOTRIF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40mg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Boehringer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Ingelheim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90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13-13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马来酸阿法替尼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Afatinib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Dimaleate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Tablets/GIOTRIF 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50mg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Boehringer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Ingelheim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International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盐酸倍他司汀片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Betahistine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Dihydrochloride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Tablets/SERC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8mg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MYLAN MEDICAL SAS</w:t>
            </w:r>
          </w:p>
        </w:tc>
        <w:tc>
          <w:tcPr>
            <w:tcW w:w="1984" w:type="dxa"/>
            <w:vAlign w:val="center"/>
          </w:tcPr>
          <w:p w:rsidR="00F24A09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</w:t>
            </w:r>
          </w:p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（产地：法国）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13-15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枸橼酸氢钾钠颗粒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Potassium Sodium Hydrogen Citrate Granules/</w:t>
            </w:r>
            <w:proofErr w:type="spellStart"/>
            <w:r w:rsidRPr="004D4D4A">
              <w:rPr>
                <w:rFonts w:eastAsia="仿宋_GB2312"/>
                <w:sz w:val="24"/>
              </w:rPr>
              <w:t>Uralyt</w:t>
            </w:r>
            <w:proofErr w:type="spellEnd"/>
            <w:r w:rsidRPr="004D4D4A">
              <w:rPr>
                <w:rFonts w:eastAsia="仿宋_GB2312"/>
                <w:sz w:val="24"/>
              </w:rPr>
              <w:t>-U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97.1g/100g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颗粒剂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Madaus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加巴喷丁胶囊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Gabapentin Capsules/</w:t>
            </w:r>
            <w:r w:rsidRPr="004D4D4A">
              <w:rPr>
                <w:rFonts w:eastAsia="仿宋_GB2312"/>
                <w:color w:val="000000"/>
                <w:sz w:val="24"/>
              </w:rPr>
              <w:t>Neurontin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Pfizer </w:t>
            </w:r>
            <w:proofErr w:type="spellStart"/>
            <w:r w:rsidRPr="004D4D4A">
              <w:rPr>
                <w:rFonts w:eastAsia="仿宋_GB2312"/>
                <w:sz w:val="24"/>
              </w:rPr>
              <w:t>Pharma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Pfe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GmbH</w:t>
            </w:r>
          </w:p>
        </w:tc>
        <w:tc>
          <w:tcPr>
            <w:tcW w:w="1984" w:type="dxa"/>
            <w:vAlign w:val="center"/>
          </w:tcPr>
          <w:p w:rsidR="00F24A09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</w:t>
            </w:r>
          </w:p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（产地：德国）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13-17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加巴喷丁胶囊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Gabapentin Capsules/</w:t>
            </w:r>
            <w:r w:rsidRPr="004D4D4A">
              <w:rPr>
                <w:rFonts w:eastAsia="仿宋_GB2312"/>
                <w:color w:val="000000"/>
                <w:sz w:val="24"/>
              </w:rPr>
              <w:t>Neurontin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300mg  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Pfizer </w:t>
            </w:r>
            <w:proofErr w:type="spellStart"/>
            <w:r w:rsidRPr="004D4D4A">
              <w:rPr>
                <w:rFonts w:eastAsia="仿宋_GB2312"/>
                <w:sz w:val="24"/>
              </w:rPr>
              <w:t>Pharma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Pfe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GmbH</w:t>
            </w:r>
          </w:p>
        </w:tc>
        <w:tc>
          <w:tcPr>
            <w:tcW w:w="1984" w:type="dxa"/>
            <w:vAlign w:val="center"/>
          </w:tcPr>
          <w:p w:rsidR="00F24A09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</w:t>
            </w:r>
          </w:p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（产地：德国）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79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13-18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加巴喷丁胶囊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Gabapentin Capsules/</w:t>
            </w:r>
            <w:r w:rsidRPr="004D4D4A">
              <w:rPr>
                <w:rFonts w:eastAsia="仿宋_GB2312"/>
                <w:color w:val="000000"/>
                <w:sz w:val="24"/>
              </w:rPr>
              <w:t>Neurontin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400mg  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Pfizer </w:t>
            </w:r>
            <w:proofErr w:type="spellStart"/>
            <w:r w:rsidRPr="004D4D4A">
              <w:rPr>
                <w:rFonts w:eastAsia="仿宋_GB2312"/>
                <w:sz w:val="24"/>
              </w:rPr>
              <w:t>Pharma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Pfe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GmbH</w:t>
            </w:r>
          </w:p>
        </w:tc>
        <w:tc>
          <w:tcPr>
            <w:tcW w:w="1984" w:type="dxa"/>
            <w:vAlign w:val="center"/>
          </w:tcPr>
          <w:p w:rsidR="00F24A09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</w:t>
            </w:r>
          </w:p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（产地：德国）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　</w:t>
            </w:r>
          </w:p>
        </w:tc>
      </w:tr>
      <w:tr w:rsidR="00F24A09" w:rsidRPr="004D4D4A" w:rsidTr="009D692C">
        <w:trPr>
          <w:cantSplit/>
          <w:trHeight w:val="1015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13-19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盐酸莫西沙星片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Moxifloxacin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Hydrochloride Tablets/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Avelox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400mg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675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13-20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贝前列素钠片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Beraprost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Sodium Tablets/</w:t>
            </w:r>
            <w:proofErr w:type="spellStart"/>
            <w:r w:rsidRPr="004D4D4A">
              <w:rPr>
                <w:rFonts w:eastAsia="仿宋_GB2312"/>
                <w:sz w:val="24"/>
              </w:rPr>
              <w:t>Dorner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20μg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Toray Industries, Inc.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856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13-21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吡拉西坦颗粒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bookmarkStart w:id="0" w:name="RANGE!D48"/>
            <w:proofErr w:type="spellStart"/>
            <w:r w:rsidRPr="004D4D4A">
              <w:rPr>
                <w:rFonts w:eastAsia="仿宋_GB2312"/>
                <w:sz w:val="24"/>
              </w:rPr>
              <w:t>Piracetam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Granules/</w:t>
            </w:r>
            <w:proofErr w:type="spellStart"/>
            <w:r w:rsidRPr="004D4D4A">
              <w:rPr>
                <w:rFonts w:eastAsia="仿宋_GB2312"/>
                <w:sz w:val="24"/>
              </w:rPr>
              <w:t>Nootropil</w:t>
            </w:r>
            <w:bookmarkEnd w:id="0"/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2400mg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颗粒剂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UCB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Magyarorsz</w:t>
            </w:r>
            <w:r w:rsidRPr="004D4D4A">
              <w:rPr>
                <w:rFonts w:eastAsia="仿宋_GB2312"/>
                <w:sz w:val="24"/>
              </w:rPr>
              <w:t>ág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Kft</w:t>
            </w:r>
            <w:proofErr w:type="spellEnd"/>
            <w:r w:rsidRPr="004D4D4A">
              <w:rPr>
                <w:rFonts w:eastAsia="仿宋_GB2312"/>
                <w:sz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F24A09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</w:t>
            </w:r>
          </w:p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（产地：比利时）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18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13-22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氨苄西林胶囊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Ampicillin Capsules/AMPICILLIN TRIHYDRATE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250mg</w:t>
            </w:r>
            <w:r w:rsidRPr="004D4D4A">
              <w:rPr>
                <w:rFonts w:eastAsia="仿宋_GB2312"/>
                <w:sz w:val="24"/>
              </w:rPr>
              <w:t>（以</w:t>
            </w:r>
            <w:r w:rsidRPr="004D4D4A">
              <w:rPr>
                <w:rFonts w:eastAsia="仿宋_GB2312"/>
                <w:sz w:val="24"/>
              </w:rPr>
              <w:t>C16H19N3O4S</w:t>
            </w:r>
            <w:r w:rsidRPr="004D4D4A">
              <w:rPr>
                <w:rFonts w:eastAsia="仿宋_GB2312"/>
                <w:sz w:val="24"/>
              </w:rPr>
              <w:t>计）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DAVA Pharmaceuticals INC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20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13-23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12"/>
                <w:sz w:val="24"/>
              </w:rPr>
            </w:pPr>
            <w:r w:rsidRPr="004D4D4A">
              <w:rPr>
                <w:rFonts w:eastAsia="仿宋_GB2312"/>
                <w:spacing w:val="-12"/>
                <w:sz w:val="24"/>
              </w:rPr>
              <w:t>瑞格列奈二甲双胍片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BF4609">
              <w:rPr>
                <w:rFonts w:eastAsia="仿宋_GB2312"/>
                <w:color w:val="000000"/>
                <w:sz w:val="24"/>
              </w:rPr>
              <w:t>Repaglinide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260F67">
              <w:rPr>
                <w:rFonts w:eastAsia="仿宋_GB2312"/>
                <w:sz w:val="24"/>
              </w:rPr>
              <w:t>Metformin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Hydrochloride</w:t>
            </w:r>
            <w:r w:rsidRPr="004D4D4A">
              <w:rPr>
                <w:rFonts w:eastAsia="仿宋_GB2312"/>
                <w:sz w:val="24"/>
              </w:rPr>
              <w:t xml:space="preserve"> Tablets/--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6"/>
                <w:sz w:val="24"/>
              </w:rPr>
            </w:pPr>
            <w:r w:rsidRPr="004D4D4A">
              <w:rPr>
                <w:rFonts w:eastAsia="仿宋_GB2312"/>
                <w:spacing w:val="-6"/>
                <w:sz w:val="24"/>
              </w:rPr>
              <w:t>1mg/500mg</w:t>
            </w:r>
          </w:p>
        </w:tc>
        <w:tc>
          <w:tcPr>
            <w:tcW w:w="992" w:type="dxa"/>
            <w:vAlign w:val="center"/>
          </w:tcPr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LUPIN LTD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20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12"/>
                <w:sz w:val="24"/>
              </w:rPr>
            </w:pPr>
            <w:r w:rsidRPr="004D4D4A">
              <w:rPr>
                <w:rFonts w:eastAsia="仿宋_GB2312"/>
                <w:spacing w:val="-12"/>
                <w:sz w:val="24"/>
              </w:rPr>
              <w:t>瑞格列奈二甲双胍片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BF4609">
              <w:rPr>
                <w:rFonts w:eastAsia="仿宋_GB2312"/>
                <w:color w:val="000000"/>
                <w:sz w:val="24"/>
              </w:rPr>
              <w:t>Repaglinide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260F67">
              <w:rPr>
                <w:rFonts w:eastAsia="仿宋_GB2312"/>
                <w:sz w:val="24"/>
              </w:rPr>
              <w:t>Metformin</w:t>
            </w:r>
            <w:proofErr w:type="spellEnd"/>
            <w:r w:rsidRPr="00260F67">
              <w:rPr>
                <w:rFonts w:eastAsia="仿宋_GB2312"/>
                <w:sz w:val="24"/>
              </w:rPr>
              <w:t xml:space="preserve"> Hydrochloride</w:t>
            </w:r>
            <w:r w:rsidRPr="004D4D4A">
              <w:rPr>
                <w:rFonts w:eastAsia="仿宋_GB2312"/>
                <w:sz w:val="24"/>
              </w:rPr>
              <w:t xml:space="preserve"> Tablets/--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pacing w:val="-6"/>
                <w:sz w:val="24"/>
              </w:rPr>
            </w:pPr>
            <w:r w:rsidRPr="004D4D4A">
              <w:rPr>
                <w:rFonts w:eastAsia="仿宋_GB2312"/>
                <w:spacing w:val="-6"/>
                <w:sz w:val="24"/>
              </w:rPr>
              <w:t>2mg/500mg</w:t>
            </w:r>
          </w:p>
        </w:tc>
        <w:tc>
          <w:tcPr>
            <w:tcW w:w="992" w:type="dxa"/>
            <w:vAlign w:val="center"/>
          </w:tcPr>
          <w:p w:rsidR="00F24A09" w:rsidRPr="00260F67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BF4609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LUPIN LTD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美国橙皮书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2880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复方甘草酸苷片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Compound Glycyrrhizin Tablets/Stronger Neo-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Minophagen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C(</w:t>
            </w:r>
            <w:r w:rsidRPr="004D4D4A">
              <w:rPr>
                <w:rFonts w:eastAsia="仿宋_GB2312"/>
                <w:sz w:val="24"/>
              </w:rPr>
              <w:t>美</w:t>
            </w:r>
            <w:r w:rsidRPr="004D4D4A">
              <w:rPr>
                <w:rFonts w:eastAsia="仿宋_GB2312"/>
                <w:color w:val="000000"/>
                <w:sz w:val="24"/>
              </w:rPr>
              <w:t>能</w:t>
            </w:r>
            <w:r w:rsidRPr="004D4D4A"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甘草酸单铵盐</w:t>
            </w:r>
            <w:r w:rsidRPr="004D4D4A">
              <w:rPr>
                <w:rFonts w:eastAsia="仿宋_GB2312"/>
                <w:sz w:val="24"/>
              </w:rPr>
              <w:t>35mg</w:t>
            </w:r>
            <w:r w:rsidRPr="004D4D4A">
              <w:rPr>
                <w:rFonts w:eastAsia="仿宋_GB2312"/>
                <w:sz w:val="24"/>
              </w:rPr>
              <w:t>（甘草酸苷</w:t>
            </w:r>
            <w:r w:rsidRPr="004D4D4A">
              <w:rPr>
                <w:rFonts w:eastAsia="仿宋_GB2312"/>
                <w:sz w:val="24"/>
              </w:rPr>
              <w:t>25mg</w:t>
            </w:r>
            <w:r w:rsidRPr="004D4D4A">
              <w:rPr>
                <w:rFonts w:eastAsia="仿宋_GB2312"/>
                <w:sz w:val="24"/>
              </w:rPr>
              <w:t>）、甘氨酸</w:t>
            </w:r>
            <w:r w:rsidRPr="004D4D4A">
              <w:rPr>
                <w:rFonts w:eastAsia="仿宋_GB2312"/>
                <w:sz w:val="24"/>
              </w:rPr>
              <w:t>25mg</w:t>
            </w:r>
            <w:r w:rsidRPr="004D4D4A">
              <w:rPr>
                <w:rFonts w:eastAsia="仿宋_GB2312"/>
                <w:sz w:val="24"/>
              </w:rPr>
              <w:t>、</w:t>
            </w:r>
            <w:r w:rsidRPr="004D4D4A">
              <w:rPr>
                <w:rFonts w:eastAsia="仿宋_GB2312"/>
                <w:sz w:val="24"/>
              </w:rPr>
              <w:t>DL-</w:t>
            </w:r>
            <w:r w:rsidRPr="004D4D4A">
              <w:rPr>
                <w:rFonts w:eastAsia="仿宋_GB2312"/>
                <w:sz w:val="24"/>
              </w:rPr>
              <w:t>蛋氨酸</w:t>
            </w:r>
            <w:r w:rsidRPr="004D4D4A">
              <w:rPr>
                <w:rFonts w:eastAsia="仿宋_GB2312"/>
                <w:sz w:val="24"/>
              </w:rPr>
              <w:t>25mg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Minophagen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Pharmaceutical Co., Ltd.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30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30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13-27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7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13-28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7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13-29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7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13-30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7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13-31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40mg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47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13-32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60mg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30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13-33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80mg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30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盐酸羟考酮缓释片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Oxycodone Hydrochloride Prolonged-release Tablets/OXYCONTIN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120mg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NAPP PHARMACEUTICALS LIMITED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304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盐酸丙卡特罗颗粒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Procaterol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Hydrochloride Granules/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Meptin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0.01% 1g (1g:100μg)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颗粒剂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 xml:space="preserve">OTSUKA PHARMACEUTICAL </w:t>
            </w:r>
            <w:proofErr w:type="spellStart"/>
            <w:r w:rsidRPr="004D4D4A">
              <w:rPr>
                <w:rFonts w:eastAsia="仿宋_GB2312"/>
                <w:sz w:val="24"/>
              </w:rPr>
              <w:t>Co.,Ltd</w:t>
            </w:r>
            <w:proofErr w:type="spellEnd"/>
            <w:r w:rsidRPr="004D4D4A">
              <w:rPr>
                <w:rFonts w:eastAsia="仿宋_GB2312"/>
                <w:sz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日本橙皮书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缬沙坦胶囊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Valsartan Capsules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80mg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北京诺华制药有限公司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13-37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缬沙坦胶囊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Valsartan Capsules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160mg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北京诺华制药有限公司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13-38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氟伐他汀钠缓释片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Fluvastatin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Sodium extended release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80mg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北京诺华制药有限公司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13-39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替比夫定片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Telbivudine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600mg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北京诺华制药有限公司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13-40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赛洛多</w:t>
            </w:r>
            <w:r w:rsidRPr="004D4D4A">
              <w:rPr>
                <w:rFonts w:eastAsia="仿宋_GB2312"/>
                <w:color w:val="000000"/>
                <w:sz w:val="24"/>
              </w:rPr>
              <w:t>辛</w:t>
            </w: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Silodosin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Capsules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4mg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第一三</w:t>
            </w:r>
            <w:r w:rsidRPr="004D4D4A">
              <w:rPr>
                <w:rFonts w:eastAsia="仿宋_GB2312"/>
                <w:color w:val="000000"/>
                <w:sz w:val="24"/>
              </w:rPr>
              <w:t>共</w:t>
            </w:r>
            <w:r w:rsidRPr="004D4D4A">
              <w:rPr>
                <w:rFonts w:eastAsia="仿宋_GB2312"/>
                <w:sz w:val="24"/>
              </w:rPr>
              <w:t>制药（北京）有限公司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13-41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硫酸特布他林片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Terbutaline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Sulphate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2.5mg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阿斯利康制药有限公司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13-42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单硝酸异山梨酯缓释片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Isosorbide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Mononitrate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Sustained Release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阿斯利康制药有限公司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13-43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单硝酸异山梨酯缓释片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Isosorbide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Mononitrate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Sustained Release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60mg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阿斯利康制药有限公司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兰索拉唑肠溶胶囊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Lansoprazole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Enteric-coated Capsules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天津武田药品有限公司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托吡酯片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Topiramate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25mg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西安杨森制药有限公司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13-46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托吡酯片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Topiramate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西安杨森制药有限公司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077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13-47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伊曲康唑胶囊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Itraconazole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Capsules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0.1g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胶囊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西安杨森制药有限公司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地产化品种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</w:p>
        </w:tc>
      </w:tr>
      <w:tr w:rsidR="00F24A09" w:rsidRPr="004D4D4A" w:rsidTr="009D692C">
        <w:trPr>
          <w:cantSplit/>
          <w:trHeight w:val="1929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13-48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氟哌噻吨美利曲辛</w:t>
            </w:r>
            <w:r w:rsidRPr="004D4D4A">
              <w:rPr>
                <w:rFonts w:eastAsia="仿宋_GB2312"/>
                <w:color w:val="000000"/>
                <w:sz w:val="24"/>
              </w:rPr>
              <w:t>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Flupentixol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4D4D4A">
              <w:rPr>
                <w:rFonts w:eastAsia="仿宋_GB2312"/>
                <w:sz w:val="24"/>
              </w:rPr>
              <w:t>Melitracen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Deanxit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氟哌噻吨</w:t>
            </w:r>
            <w:r w:rsidRPr="004D4D4A">
              <w:rPr>
                <w:rFonts w:eastAsia="仿宋_GB2312"/>
                <w:sz w:val="24"/>
              </w:rPr>
              <w:t>0.5mg</w:t>
            </w:r>
            <w:r w:rsidRPr="004D4D4A">
              <w:rPr>
                <w:rFonts w:eastAsia="仿宋_GB2312"/>
                <w:sz w:val="24"/>
              </w:rPr>
              <w:t>，美利曲辛</w:t>
            </w:r>
            <w:r w:rsidRPr="004D4D4A">
              <w:rPr>
                <w:rFonts w:eastAsia="仿宋_GB2312"/>
                <w:sz w:val="24"/>
              </w:rPr>
              <w:t>10mg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薄膜衣片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H.</w:t>
            </w:r>
            <w:r w:rsidRPr="004D4D4A">
              <w:rPr>
                <w:rFonts w:eastAsia="仿宋_GB2312"/>
                <w:color w:val="000000"/>
                <w:sz w:val="24"/>
              </w:rPr>
              <w:t>Lundbeck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N.V.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欧盟上市（上市国：比利时，产地：丹麦）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增补</w:t>
            </w:r>
          </w:p>
        </w:tc>
      </w:tr>
      <w:tr w:rsidR="00F24A09" w:rsidRPr="004D4D4A" w:rsidTr="009D692C">
        <w:trPr>
          <w:cantSplit/>
          <w:trHeight w:val="1391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13-49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乙酰半胱氨酸颗粒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Acetylcysteine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 Granules/</w:t>
            </w:r>
          </w:p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color w:val="000000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Fluimucil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0.2g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颗粒剂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ZAMBON ITALIA S.R.L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上市国家：意大利，产地：意大利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增补</w:t>
            </w:r>
          </w:p>
        </w:tc>
      </w:tr>
      <w:tr w:rsidR="00F24A09" w:rsidRPr="004D4D4A" w:rsidTr="009D692C">
        <w:trPr>
          <w:cantSplit/>
          <w:trHeight w:val="1532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13-50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格列喹酮片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Gliquidone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Tablets/</w:t>
            </w:r>
            <w:proofErr w:type="spellStart"/>
            <w:r w:rsidRPr="004D4D4A">
              <w:rPr>
                <w:rFonts w:eastAsia="仿宋_GB2312"/>
                <w:sz w:val="24"/>
              </w:rPr>
              <w:t>Glurenorm</w:t>
            </w:r>
            <w:proofErr w:type="spellEnd"/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30mg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Astellas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Pharma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GmbH/</w:t>
            </w:r>
            <w:r w:rsidRPr="004D4D4A">
              <w:rPr>
                <w:rFonts w:eastAsia="仿宋_GB2312"/>
                <w:color w:val="000000"/>
                <w:sz w:val="24"/>
              </w:rPr>
              <w:t>Glenwood</w:t>
            </w:r>
            <w:r w:rsidRPr="004D4D4A">
              <w:rPr>
                <w:rFonts w:eastAsia="仿宋_GB2312"/>
                <w:sz w:val="24"/>
              </w:rPr>
              <w:t xml:space="preserve"> GmbH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Pharmazeutische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color w:val="000000"/>
                <w:sz w:val="24"/>
              </w:rPr>
              <w:t>Erzeugnisse</w:t>
            </w:r>
            <w:proofErr w:type="spellEnd"/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欧盟上市（上市国家：德国；产地：希腊）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增补</w:t>
            </w:r>
          </w:p>
        </w:tc>
      </w:tr>
      <w:tr w:rsidR="00F24A09" w:rsidRPr="004D4D4A" w:rsidTr="009D692C">
        <w:trPr>
          <w:cantSplit/>
          <w:trHeight w:val="2169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lastRenderedPageBreak/>
              <w:t>10-214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氨氯地平阿托伐他汀钙片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Amlodipine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Besylate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4D4D4A">
              <w:rPr>
                <w:rFonts w:eastAsia="仿宋_GB2312"/>
                <w:sz w:val="24"/>
              </w:rPr>
              <w:t>Atorvastatin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Calcium Tablets/--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</w:t>
            </w:r>
            <w:r w:rsidRPr="004D4D4A">
              <w:rPr>
                <w:rFonts w:eastAsia="仿宋_GB2312"/>
                <w:sz w:val="24"/>
              </w:rPr>
              <w:t>5mg</w:t>
            </w:r>
            <w:r w:rsidRPr="004D4D4A">
              <w:rPr>
                <w:rFonts w:eastAsia="仿宋_GB2312"/>
                <w:sz w:val="24"/>
              </w:rPr>
              <w:t>，阿托伐他汀</w:t>
            </w:r>
            <w:r w:rsidRPr="004D4D4A">
              <w:rPr>
                <w:rFonts w:eastAsia="仿宋_GB2312"/>
                <w:sz w:val="24"/>
              </w:rPr>
              <w:t>10mg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Pfizer Prism CV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持证</w:t>
            </w:r>
            <w:r w:rsidRPr="004D4D4A">
              <w:rPr>
                <w:rFonts w:eastAsia="仿宋_GB2312"/>
                <w:color w:val="000000"/>
                <w:sz w:val="24"/>
              </w:rPr>
              <w:t>商</w:t>
            </w:r>
            <w:r w:rsidRPr="004D4D4A">
              <w:rPr>
                <w:rFonts w:eastAsia="仿宋_GB2312"/>
                <w:sz w:val="24"/>
              </w:rPr>
              <w:t>由</w:t>
            </w:r>
            <w:r w:rsidRPr="004D4D4A">
              <w:rPr>
                <w:rFonts w:eastAsia="仿宋_GB2312"/>
                <w:sz w:val="24"/>
              </w:rPr>
              <w:t>“Pfizer Prism CV”</w:t>
            </w:r>
            <w:r w:rsidRPr="004D4D4A">
              <w:rPr>
                <w:rFonts w:eastAsia="仿宋_GB2312"/>
                <w:sz w:val="24"/>
              </w:rPr>
              <w:t>更正为</w:t>
            </w:r>
            <w:r w:rsidRPr="004D4D4A">
              <w:rPr>
                <w:rFonts w:eastAsia="仿宋_GB2312"/>
                <w:sz w:val="24"/>
              </w:rPr>
              <w:t>“PF Prism CV”</w:t>
            </w:r>
          </w:p>
        </w:tc>
      </w:tr>
      <w:tr w:rsidR="00F24A09" w:rsidRPr="004D4D4A" w:rsidTr="009D692C">
        <w:trPr>
          <w:cantSplit/>
          <w:trHeight w:val="2242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10-215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氨氯地平阿托伐他汀钙片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Amlodipine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Besylate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4D4D4A">
              <w:rPr>
                <w:rFonts w:eastAsia="仿宋_GB2312"/>
                <w:sz w:val="24"/>
              </w:rPr>
              <w:t>Atorvastatin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Calcium Tablets/--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</w:t>
            </w:r>
            <w:r w:rsidRPr="004D4D4A">
              <w:rPr>
                <w:rFonts w:eastAsia="仿宋_GB2312"/>
                <w:sz w:val="24"/>
              </w:rPr>
              <w:t>5mg</w:t>
            </w:r>
            <w:r w:rsidRPr="004D4D4A">
              <w:rPr>
                <w:rFonts w:eastAsia="仿宋_GB2312"/>
                <w:sz w:val="24"/>
              </w:rPr>
              <w:t>，阿托伐他汀</w:t>
            </w:r>
            <w:r w:rsidRPr="004D4D4A">
              <w:rPr>
                <w:rFonts w:eastAsia="仿宋_GB2312"/>
                <w:sz w:val="24"/>
              </w:rPr>
              <w:t>20mg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Pfizer Prism CV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持证</w:t>
            </w:r>
            <w:r w:rsidRPr="004D4D4A">
              <w:rPr>
                <w:rFonts w:eastAsia="仿宋_GB2312"/>
                <w:color w:val="000000"/>
                <w:sz w:val="24"/>
              </w:rPr>
              <w:t>商</w:t>
            </w:r>
            <w:r w:rsidRPr="004D4D4A">
              <w:rPr>
                <w:rFonts w:eastAsia="仿宋_GB2312"/>
                <w:sz w:val="24"/>
              </w:rPr>
              <w:t>由</w:t>
            </w:r>
            <w:r w:rsidRPr="004D4D4A">
              <w:rPr>
                <w:rFonts w:eastAsia="仿宋_GB2312"/>
                <w:sz w:val="24"/>
              </w:rPr>
              <w:t>“Pfizer Prism CV”</w:t>
            </w:r>
            <w:r w:rsidRPr="004D4D4A">
              <w:rPr>
                <w:rFonts w:eastAsia="仿宋_GB2312"/>
                <w:sz w:val="24"/>
              </w:rPr>
              <w:t>更正为</w:t>
            </w:r>
            <w:r w:rsidRPr="004D4D4A">
              <w:rPr>
                <w:rFonts w:eastAsia="仿宋_GB2312"/>
                <w:sz w:val="24"/>
              </w:rPr>
              <w:t>“PF Prism CV”</w:t>
            </w:r>
          </w:p>
        </w:tc>
      </w:tr>
      <w:tr w:rsidR="00F24A09" w:rsidRPr="004D4D4A" w:rsidTr="009D692C">
        <w:trPr>
          <w:cantSplit/>
          <w:trHeight w:val="2425"/>
          <w:jc w:val="center"/>
        </w:trPr>
        <w:tc>
          <w:tcPr>
            <w:tcW w:w="993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10-216</w:t>
            </w:r>
          </w:p>
        </w:tc>
        <w:tc>
          <w:tcPr>
            <w:tcW w:w="218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氨氯地平阿托伐他汀钙片</w:t>
            </w:r>
          </w:p>
        </w:tc>
        <w:tc>
          <w:tcPr>
            <w:tcW w:w="2835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proofErr w:type="spellStart"/>
            <w:r w:rsidRPr="004D4D4A">
              <w:rPr>
                <w:rFonts w:eastAsia="仿宋_GB2312"/>
                <w:sz w:val="24"/>
              </w:rPr>
              <w:t>Amlodipine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</w:t>
            </w:r>
            <w:proofErr w:type="spellStart"/>
            <w:r w:rsidRPr="004D4D4A">
              <w:rPr>
                <w:rFonts w:eastAsia="仿宋_GB2312"/>
                <w:sz w:val="24"/>
              </w:rPr>
              <w:t>Besylate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and </w:t>
            </w:r>
            <w:proofErr w:type="spellStart"/>
            <w:r w:rsidRPr="004D4D4A">
              <w:rPr>
                <w:rFonts w:eastAsia="仿宋_GB2312"/>
                <w:sz w:val="24"/>
              </w:rPr>
              <w:t>Atorvastatin</w:t>
            </w:r>
            <w:proofErr w:type="spellEnd"/>
            <w:r w:rsidRPr="004D4D4A">
              <w:rPr>
                <w:rFonts w:eastAsia="仿宋_GB2312"/>
                <w:sz w:val="24"/>
              </w:rPr>
              <w:t xml:space="preserve"> Calcium Tablets/--</w:t>
            </w:r>
          </w:p>
        </w:tc>
        <w:tc>
          <w:tcPr>
            <w:tcW w:w="1361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氨氯地平</w:t>
            </w:r>
            <w:r w:rsidRPr="004D4D4A">
              <w:rPr>
                <w:rFonts w:eastAsia="仿宋_GB2312"/>
                <w:sz w:val="24"/>
              </w:rPr>
              <w:t>5mg</w:t>
            </w:r>
            <w:r w:rsidRPr="004D4D4A">
              <w:rPr>
                <w:rFonts w:eastAsia="仿宋_GB2312"/>
                <w:sz w:val="24"/>
              </w:rPr>
              <w:t>，阿托伐他汀</w:t>
            </w:r>
            <w:r w:rsidRPr="004D4D4A">
              <w:rPr>
                <w:rFonts w:eastAsia="仿宋_GB2312"/>
                <w:sz w:val="24"/>
              </w:rPr>
              <w:t>40mg</w:t>
            </w:r>
          </w:p>
        </w:tc>
        <w:tc>
          <w:tcPr>
            <w:tcW w:w="992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片剂</w:t>
            </w:r>
          </w:p>
        </w:tc>
        <w:tc>
          <w:tcPr>
            <w:tcW w:w="2750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Pfizer Prism CV</w:t>
            </w:r>
          </w:p>
        </w:tc>
        <w:tc>
          <w:tcPr>
            <w:tcW w:w="1984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原</w:t>
            </w:r>
            <w:r w:rsidRPr="004D4D4A">
              <w:rPr>
                <w:rFonts w:eastAsia="仿宋_GB2312"/>
                <w:color w:val="000000"/>
                <w:sz w:val="24"/>
              </w:rPr>
              <w:t>研</w:t>
            </w:r>
            <w:r w:rsidRPr="004D4D4A">
              <w:rPr>
                <w:rFonts w:eastAsia="仿宋_GB2312"/>
                <w:sz w:val="24"/>
              </w:rPr>
              <w:t>进口</w:t>
            </w:r>
          </w:p>
        </w:tc>
        <w:tc>
          <w:tcPr>
            <w:tcW w:w="1368" w:type="dxa"/>
            <w:vAlign w:val="center"/>
          </w:tcPr>
          <w:p w:rsidR="00F24A09" w:rsidRPr="004D4D4A" w:rsidRDefault="00F24A09" w:rsidP="009D692C">
            <w:pPr>
              <w:pStyle w:val="a5"/>
              <w:jc w:val="center"/>
              <w:rPr>
                <w:rFonts w:eastAsia="仿宋_GB2312"/>
                <w:sz w:val="24"/>
              </w:rPr>
            </w:pPr>
            <w:r w:rsidRPr="004D4D4A">
              <w:rPr>
                <w:rFonts w:eastAsia="仿宋_GB2312"/>
                <w:sz w:val="24"/>
              </w:rPr>
              <w:t>持证</w:t>
            </w:r>
            <w:r w:rsidRPr="004D4D4A">
              <w:rPr>
                <w:rFonts w:eastAsia="仿宋_GB2312"/>
                <w:color w:val="000000"/>
                <w:sz w:val="24"/>
              </w:rPr>
              <w:t>商</w:t>
            </w:r>
            <w:r w:rsidRPr="004D4D4A">
              <w:rPr>
                <w:rFonts w:eastAsia="仿宋_GB2312"/>
                <w:sz w:val="24"/>
              </w:rPr>
              <w:t>由</w:t>
            </w:r>
            <w:r w:rsidRPr="004D4D4A">
              <w:rPr>
                <w:rFonts w:eastAsia="仿宋_GB2312"/>
                <w:sz w:val="24"/>
              </w:rPr>
              <w:t>“Pfizer Prism CV”</w:t>
            </w:r>
            <w:r w:rsidRPr="004D4D4A">
              <w:rPr>
                <w:rFonts w:eastAsia="仿宋_GB2312"/>
                <w:sz w:val="24"/>
              </w:rPr>
              <w:t>更正为</w:t>
            </w:r>
            <w:r w:rsidRPr="004D4D4A">
              <w:rPr>
                <w:rFonts w:eastAsia="仿宋_GB2312"/>
                <w:sz w:val="24"/>
              </w:rPr>
              <w:t>“PF Prism CV”</w:t>
            </w:r>
          </w:p>
        </w:tc>
      </w:tr>
    </w:tbl>
    <w:p w:rsidR="00F24A09" w:rsidRDefault="00F24A09" w:rsidP="00F24A09">
      <w:pPr>
        <w:rPr>
          <w:rFonts w:eastAsia="仿宋_GB2312"/>
          <w:sz w:val="18"/>
          <w:szCs w:val="18"/>
        </w:rPr>
        <w:sectPr w:rsidR="00F24A09" w:rsidSect="00E56B4E">
          <w:footerReference w:type="even" r:id="rId6"/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A4D74" w:rsidRPr="00F24A09" w:rsidRDefault="007A4D74" w:rsidP="00224190">
      <w:bookmarkStart w:id="1" w:name="_GoBack"/>
      <w:bookmarkEnd w:id="1"/>
    </w:p>
    <w:sectPr w:rsidR="007A4D74" w:rsidRPr="00F24A09" w:rsidSect="00224190">
      <w:pgSz w:w="16838" w:h="11906" w:orient="landscape"/>
      <w:pgMar w:top="1531" w:right="1928" w:bottom="153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42" w:rsidRDefault="00CC2D42" w:rsidP="00F24A09">
      <w:r>
        <w:separator/>
      </w:r>
    </w:p>
  </w:endnote>
  <w:endnote w:type="continuationSeparator" w:id="0">
    <w:p w:rsidR="00CC2D42" w:rsidRDefault="00CC2D42" w:rsidP="00F2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09" w:rsidRPr="004D4D4A" w:rsidRDefault="00F24A09">
    <w:pPr>
      <w:pStyle w:val="a4"/>
      <w:rPr>
        <w:sz w:val="28"/>
        <w:szCs w:val="28"/>
      </w:rPr>
    </w:pPr>
    <w:r w:rsidRPr="004D4D4A">
      <w:rPr>
        <w:rFonts w:hint="eastAsia"/>
        <w:color w:val="FFFFFF"/>
        <w:sz w:val="28"/>
        <w:szCs w:val="28"/>
      </w:rPr>
      <w:t>—</w:t>
    </w:r>
    <w:r w:rsidRPr="004D4D4A">
      <w:rPr>
        <w:rFonts w:hint="eastAsia"/>
        <w:sz w:val="28"/>
        <w:szCs w:val="28"/>
      </w:rPr>
      <w:t>—</w:t>
    </w:r>
    <w:r w:rsidRPr="004D4D4A">
      <w:rPr>
        <w:rFonts w:hint="eastAsia"/>
        <w:sz w:val="28"/>
        <w:szCs w:val="28"/>
      </w:rPr>
      <w:t xml:space="preserve"> </w:t>
    </w:r>
    <w:r w:rsidR="00ED52C6" w:rsidRPr="004D4D4A">
      <w:rPr>
        <w:sz w:val="28"/>
        <w:szCs w:val="28"/>
      </w:rPr>
      <w:fldChar w:fldCharType="begin"/>
    </w:r>
    <w:r w:rsidRPr="004D4D4A">
      <w:rPr>
        <w:sz w:val="28"/>
        <w:szCs w:val="28"/>
      </w:rPr>
      <w:instrText>PAGE   \* MERGEFORMAT</w:instrText>
    </w:r>
    <w:r w:rsidR="00ED52C6" w:rsidRPr="004D4D4A">
      <w:rPr>
        <w:sz w:val="28"/>
        <w:szCs w:val="28"/>
      </w:rPr>
      <w:fldChar w:fldCharType="separate"/>
    </w:r>
    <w:r w:rsidRPr="00183E57">
      <w:rPr>
        <w:noProof/>
        <w:sz w:val="28"/>
        <w:szCs w:val="28"/>
        <w:lang w:val="zh-CN"/>
      </w:rPr>
      <w:t>10</w:t>
    </w:r>
    <w:r w:rsidR="00ED52C6" w:rsidRPr="004D4D4A">
      <w:rPr>
        <w:sz w:val="28"/>
        <w:szCs w:val="28"/>
      </w:rPr>
      <w:fldChar w:fldCharType="end"/>
    </w:r>
    <w:r w:rsidRPr="004D4D4A">
      <w:rPr>
        <w:rFonts w:hint="eastAsia"/>
        <w:sz w:val="28"/>
        <w:szCs w:val="28"/>
      </w:rPr>
      <w:t xml:space="preserve"> </w:t>
    </w:r>
    <w:r w:rsidRPr="004D4D4A">
      <w:rPr>
        <w:rFonts w:hint="eastAsia"/>
        <w:sz w:val="28"/>
        <w:szCs w:val="28"/>
      </w:rPr>
      <w:t>—</w:t>
    </w:r>
  </w:p>
  <w:p w:rsidR="00F24A09" w:rsidRDefault="00F24A09" w:rsidP="004D4D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09" w:rsidRPr="004D4D4A" w:rsidRDefault="00F24A09" w:rsidP="004D4D4A">
    <w:pPr>
      <w:pStyle w:val="a4"/>
      <w:wordWrap w:val="0"/>
      <w:jc w:val="right"/>
      <w:rPr>
        <w:sz w:val="28"/>
        <w:szCs w:val="28"/>
      </w:rPr>
    </w:pPr>
    <w:r w:rsidRPr="004D4D4A">
      <w:rPr>
        <w:rFonts w:hint="eastAsia"/>
        <w:sz w:val="28"/>
        <w:szCs w:val="28"/>
      </w:rPr>
      <w:t>—</w:t>
    </w:r>
    <w:r w:rsidRPr="004D4D4A">
      <w:rPr>
        <w:rFonts w:hint="eastAsia"/>
        <w:sz w:val="28"/>
        <w:szCs w:val="28"/>
      </w:rPr>
      <w:t xml:space="preserve"> </w:t>
    </w:r>
    <w:r w:rsidR="00ED52C6" w:rsidRPr="004D4D4A">
      <w:rPr>
        <w:sz w:val="28"/>
        <w:szCs w:val="28"/>
      </w:rPr>
      <w:fldChar w:fldCharType="begin"/>
    </w:r>
    <w:r w:rsidRPr="004D4D4A">
      <w:rPr>
        <w:sz w:val="28"/>
        <w:szCs w:val="28"/>
      </w:rPr>
      <w:instrText>PAGE   \* MERGEFORMAT</w:instrText>
    </w:r>
    <w:r w:rsidR="00ED52C6" w:rsidRPr="004D4D4A">
      <w:rPr>
        <w:sz w:val="28"/>
        <w:szCs w:val="28"/>
      </w:rPr>
      <w:fldChar w:fldCharType="separate"/>
    </w:r>
    <w:r w:rsidR="006742B7" w:rsidRPr="006742B7">
      <w:rPr>
        <w:noProof/>
        <w:sz w:val="28"/>
        <w:szCs w:val="28"/>
        <w:lang w:val="zh-CN"/>
      </w:rPr>
      <w:t>10</w:t>
    </w:r>
    <w:r w:rsidR="00ED52C6" w:rsidRPr="004D4D4A">
      <w:rPr>
        <w:sz w:val="28"/>
        <w:szCs w:val="28"/>
      </w:rPr>
      <w:fldChar w:fldCharType="end"/>
    </w:r>
    <w:r w:rsidRPr="004D4D4A">
      <w:rPr>
        <w:rFonts w:hint="eastAsia"/>
        <w:sz w:val="28"/>
        <w:szCs w:val="28"/>
      </w:rPr>
      <w:t xml:space="preserve"> </w:t>
    </w:r>
    <w:r w:rsidRPr="004D4D4A">
      <w:rPr>
        <w:rFonts w:hint="eastAsia"/>
        <w:sz w:val="28"/>
        <w:szCs w:val="28"/>
      </w:rPr>
      <w:t>—</w:t>
    </w:r>
    <w:r w:rsidRPr="004D4D4A">
      <w:rPr>
        <w:rFonts w:hint="eastAsia"/>
        <w:color w:val="FFFFFF"/>
        <w:sz w:val="28"/>
        <w:szCs w:val="28"/>
      </w:rPr>
      <w:t>—</w:t>
    </w:r>
  </w:p>
  <w:p w:rsidR="00F24A09" w:rsidRDefault="00F24A09" w:rsidP="001569C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42" w:rsidRDefault="00CC2D42" w:rsidP="00F24A09">
      <w:r>
        <w:separator/>
      </w:r>
    </w:p>
  </w:footnote>
  <w:footnote w:type="continuationSeparator" w:id="0">
    <w:p w:rsidR="00CC2D42" w:rsidRDefault="00CC2D42" w:rsidP="00F24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1EC"/>
    <w:rsid w:val="00224190"/>
    <w:rsid w:val="006742B7"/>
    <w:rsid w:val="007A4D74"/>
    <w:rsid w:val="00CC2D42"/>
    <w:rsid w:val="00E071EC"/>
    <w:rsid w:val="00ED52C6"/>
    <w:rsid w:val="00F2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A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A09"/>
    <w:rPr>
      <w:sz w:val="18"/>
      <w:szCs w:val="18"/>
    </w:rPr>
  </w:style>
  <w:style w:type="paragraph" w:customStyle="1" w:styleId="a5">
    <w:name w:val="表格"/>
    <w:qFormat/>
    <w:rsid w:val="00F24A09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A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A09"/>
    <w:rPr>
      <w:sz w:val="18"/>
      <w:szCs w:val="18"/>
    </w:rPr>
  </w:style>
  <w:style w:type="paragraph" w:customStyle="1" w:styleId="a5">
    <w:name w:val="表格"/>
    <w:qFormat/>
    <w:rsid w:val="00F24A09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4571</Characters>
  <Application>Microsoft Office Word</Application>
  <DocSecurity>0</DocSecurity>
  <Lines>38</Lines>
  <Paragraphs>10</Paragraphs>
  <ScaleCrop>false</ScaleCrop>
  <Company>CFDA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何宏艳</dc:creator>
  <cp:lastModifiedBy>USER</cp:lastModifiedBy>
  <cp:revision>4</cp:revision>
  <dcterms:created xsi:type="dcterms:W3CDTF">2018-02-14T00:49:00Z</dcterms:created>
  <dcterms:modified xsi:type="dcterms:W3CDTF">2018-02-14T00:49:00Z</dcterms:modified>
</cp:coreProperties>
</file>